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6437" w14:textId="7B0F0D4C" w:rsidR="00072622" w:rsidRDefault="00B41B67" w:rsidP="00713D4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مبلغ </w:t>
      </w:r>
      <w:r w:rsidR="00072622" w:rsidRPr="004A5720">
        <w:rPr>
          <w:rFonts w:cs="B Titr" w:hint="cs"/>
          <w:sz w:val="24"/>
          <w:szCs w:val="24"/>
          <w:rtl/>
          <w:lang w:bidi="fa-IR"/>
        </w:rPr>
        <w:t>شهریه</w:t>
      </w:r>
      <w:r w:rsidR="00072622" w:rsidRPr="00F446E1">
        <w:rPr>
          <w:rFonts w:cs="B Titr" w:hint="cs"/>
          <w:color w:val="FF0000"/>
          <w:sz w:val="24"/>
          <w:szCs w:val="24"/>
          <w:rtl/>
          <w:lang w:bidi="fa-IR"/>
        </w:rPr>
        <w:t xml:space="preserve"> دانشجویان شهریه پردازورودی سال</w:t>
      </w:r>
      <w:r w:rsidR="00072622">
        <w:rPr>
          <w:rFonts w:cs="B Titr" w:hint="cs"/>
          <w:color w:val="FF0000"/>
          <w:sz w:val="24"/>
          <w:szCs w:val="24"/>
          <w:rtl/>
          <w:lang w:bidi="fa-IR"/>
        </w:rPr>
        <w:t>های</w:t>
      </w:r>
      <w:r w:rsidR="00072622" w:rsidRPr="00F446E1">
        <w:rPr>
          <w:rFonts w:cs="B Titr" w:hint="cs"/>
          <w:color w:val="FF0000"/>
          <w:sz w:val="24"/>
          <w:szCs w:val="24"/>
          <w:rtl/>
          <w:lang w:bidi="fa-IR"/>
        </w:rPr>
        <w:t xml:space="preserve"> 97</w:t>
      </w:r>
      <w:r w:rsidR="00072622" w:rsidRPr="004A5720">
        <w:rPr>
          <w:rFonts w:cs="B Titr" w:hint="cs"/>
          <w:sz w:val="24"/>
          <w:szCs w:val="24"/>
          <w:rtl/>
          <w:lang w:bidi="fa-IR"/>
        </w:rPr>
        <w:t xml:space="preserve"> </w:t>
      </w:r>
      <w:r w:rsidR="00072622">
        <w:rPr>
          <w:rFonts w:cs="B Titr" w:hint="cs"/>
          <w:color w:val="FF0000"/>
          <w:sz w:val="24"/>
          <w:szCs w:val="24"/>
          <w:rtl/>
          <w:lang w:bidi="fa-IR"/>
        </w:rPr>
        <w:t xml:space="preserve">، </w:t>
      </w:r>
      <w:r w:rsidR="00072622" w:rsidRPr="00B84D73">
        <w:rPr>
          <w:rFonts w:cs="B Titr" w:hint="cs"/>
          <w:color w:val="FF0000"/>
          <w:sz w:val="24"/>
          <w:szCs w:val="24"/>
          <w:rtl/>
          <w:lang w:bidi="fa-IR"/>
        </w:rPr>
        <w:t>98</w:t>
      </w:r>
      <w:r w:rsidR="00072622">
        <w:rPr>
          <w:rFonts w:cs="B Titr" w:hint="cs"/>
          <w:color w:val="FF0000"/>
          <w:sz w:val="24"/>
          <w:szCs w:val="24"/>
          <w:rtl/>
          <w:lang w:bidi="fa-IR"/>
        </w:rPr>
        <w:t xml:space="preserve"> و 99 </w:t>
      </w:r>
      <w:r w:rsidR="00535AB0">
        <w:rPr>
          <w:rFonts w:cs="B Titr" w:hint="cs"/>
          <w:color w:val="FF0000"/>
          <w:sz w:val="24"/>
          <w:szCs w:val="24"/>
          <w:rtl/>
          <w:lang w:bidi="fa-IR"/>
        </w:rPr>
        <w:t>و 1400</w:t>
      </w:r>
      <w:r w:rsidR="002E69AD">
        <w:rPr>
          <w:rFonts w:cs="B Titr" w:hint="cs"/>
          <w:color w:val="FF0000"/>
          <w:sz w:val="24"/>
          <w:szCs w:val="24"/>
          <w:rtl/>
          <w:lang w:bidi="fa-IR"/>
        </w:rPr>
        <w:t xml:space="preserve">و 1401 </w:t>
      </w:r>
      <w:r w:rsidR="00E05949">
        <w:rPr>
          <w:rFonts w:cs="B Titr" w:hint="cs"/>
          <w:color w:val="FF0000"/>
          <w:sz w:val="24"/>
          <w:szCs w:val="24"/>
          <w:rtl/>
          <w:lang w:bidi="fa-IR"/>
        </w:rPr>
        <w:t xml:space="preserve">و 1402 </w:t>
      </w:r>
      <w:r w:rsidR="00072622" w:rsidRPr="004A5720">
        <w:rPr>
          <w:rFonts w:cs="B Titr" w:hint="cs"/>
          <w:sz w:val="24"/>
          <w:szCs w:val="24"/>
          <w:rtl/>
          <w:lang w:bidi="fa-IR"/>
        </w:rPr>
        <w:t>در</w:t>
      </w:r>
      <w:r w:rsidR="00745013">
        <w:rPr>
          <w:rFonts w:cs="B Titr" w:hint="cs"/>
          <w:sz w:val="24"/>
          <w:szCs w:val="24"/>
          <w:rtl/>
          <w:lang w:bidi="fa-IR"/>
        </w:rPr>
        <w:t xml:space="preserve"> </w:t>
      </w:r>
      <w:r w:rsidR="00072622" w:rsidRPr="004A5720">
        <w:rPr>
          <w:rFonts w:cs="B Titr" w:hint="cs"/>
          <w:sz w:val="24"/>
          <w:szCs w:val="24"/>
          <w:rtl/>
          <w:lang w:bidi="fa-IR"/>
        </w:rPr>
        <w:t xml:space="preserve">سال تحصیلی </w:t>
      </w:r>
      <w:r w:rsidR="00713D45">
        <w:rPr>
          <w:rFonts w:cs="B Titr" w:hint="cs"/>
          <w:sz w:val="24"/>
          <w:szCs w:val="24"/>
          <w:rtl/>
          <w:lang w:bidi="fa-IR"/>
        </w:rPr>
        <w:t xml:space="preserve"> 1403-1402</w:t>
      </w:r>
    </w:p>
    <w:p w14:paraId="611F7017" w14:textId="0B7E19BE" w:rsidR="004A5720" w:rsidRDefault="006F6E65" w:rsidP="00072622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براساس مصوبات هیات امنا مورخ 19/12/96</w:t>
      </w:r>
      <w:r w:rsidR="00CD3924">
        <w:rPr>
          <w:rFonts w:cs="B Titr" w:hint="cs"/>
          <w:sz w:val="24"/>
          <w:szCs w:val="24"/>
          <w:rtl/>
          <w:lang w:bidi="fa-IR"/>
        </w:rPr>
        <w:t xml:space="preserve"> و</w:t>
      </w:r>
      <w:r w:rsidR="00E05949">
        <w:rPr>
          <w:rFonts w:cs="B Titr" w:hint="cs"/>
          <w:sz w:val="24"/>
          <w:szCs w:val="24"/>
          <w:rtl/>
          <w:lang w:bidi="fa-IR"/>
        </w:rPr>
        <w:t xml:space="preserve"> </w:t>
      </w:r>
      <w:r w:rsidR="00CD3924">
        <w:rPr>
          <w:rFonts w:cs="B Titr" w:hint="cs"/>
          <w:sz w:val="24"/>
          <w:szCs w:val="24"/>
          <w:rtl/>
          <w:lang w:bidi="fa-IR"/>
        </w:rPr>
        <w:t xml:space="preserve">اصلاحیه مورخ </w:t>
      </w:r>
      <w:r w:rsidR="006B3924">
        <w:rPr>
          <w:rFonts w:cs="B Titr" w:hint="cs"/>
          <w:sz w:val="24"/>
          <w:szCs w:val="24"/>
          <w:rtl/>
          <w:lang w:bidi="fa-IR"/>
        </w:rPr>
        <w:t>11/12/97</w:t>
      </w:r>
    </w:p>
    <w:p w14:paraId="0E1C0198" w14:textId="77777777" w:rsidR="00A931F9" w:rsidRPr="002044EF" w:rsidRDefault="00A931F9" w:rsidP="00A931F9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14:paraId="6375D286" w14:textId="77777777" w:rsidR="00072622" w:rsidRPr="007A2758" w:rsidRDefault="00A931F9" w:rsidP="00072622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7A2758">
        <w:rPr>
          <w:rFonts w:cs="B Titr" w:hint="cs"/>
          <w:sz w:val="28"/>
          <w:szCs w:val="28"/>
          <w:rtl/>
          <w:lang w:bidi="fa-IR"/>
        </w:rPr>
        <w:t>جدول</w:t>
      </w:r>
      <w:r w:rsidR="00072622" w:rsidRPr="007A2758">
        <w:rPr>
          <w:rFonts w:cs="B Titr" w:hint="cs"/>
          <w:sz w:val="28"/>
          <w:szCs w:val="28"/>
          <w:rtl/>
          <w:lang w:bidi="fa-IR"/>
        </w:rPr>
        <w:t>1:</w:t>
      </w:r>
    </w:p>
    <w:p w14:paraId="3A1A4243" w14:textId="77777777" w:rsidR="0080035E" w:rsidRDefault="00072622" w:rsidP="00072622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مقطع کارشناسی :  </w:t>
      </w:r>
    </w:p>
    <w:tbl>
      <w:tblPr>
        <w:tblpPr w:leftFromText="180" w:rightFromText="180" w:vertAnchor="text" w:horzAnchor="margin" w:tblpY="34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"/>
        <w:gridCol w:w="1659"/>
        <w:gridCol w:w="1516"/>
        <w:gridCol w:w="1418"/>
        <w:gridCol w:w="1315"/>
        <w:gridCol w:w="1474"/>
        <w:gridCol w:w="1397"/>
        <w:gridCol w:w="1559"/>
      </w:tblGrid>
      <w:tr w:rsidR="00EE497F" w14:paraId="4B66BEDA" w14:textId="77777777" w:rsidTr="00EE497F">
        <w:trPr>
          <w:trHeight w:val="345"/>
        </w:trPr>
        <w:tc>
          <w:tcPr>
            <w:tcW w:w="10187" w:type="dxa"/>
            <w:gridSpan w:val="7"/>
          </w:tcPr>
          <w:p w14:paraId="0BFA7710" w14:textId="77777777" w:rsidR="00EE497F" w:rsidRDefault="00EE497F" w:rsidP="00EE497F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12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شهریه متغیر</w:t>
            </w:r>
          </w:p>
        </w:tc>
        <w:tc>
          <w:tcPr>
            <w:tcW w:w="1559" w:type="dxa"/>
            <w:vMerge w:val="restart"/>
          </w:tcPr>
          <w:p w14:paraId="22B65F4E" w14:textId="77777777" w:rsidR="00EE497F" w:rsidRDefault="00EE497F" w:rsidP="00EE49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112B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شهریه ثابت </w:t>
            </w:r>
          </w:p>
          <w:p w14:paraId="4972F98B" w14:textId="77777777" w:rsidR="00EE497F" w:rsidRDefault="00EE497F" w:rsidP="00EE497F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 ترم</w:t>
            </w:r>
          </w:p>
          <w:p w14:paraId="5ADC2AE7" w14:textId="77777777" w:rsidR="00EE497F" w:rsidRDefault="00EE497F" w:rsidP="00EE497F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E497F" w14:paraId="0FE8392D" w14:textId="77777777" w:rsidTr="00EE497F">
        <w:trPr>
          <w:trHeight w:val="315"/>
        </w:trPr>
        <w:tc>
          <w:tcPr>
            <w:tcW w:w="3067" w:type="dxa"/>
            <w:gridSpan w:val="2"/>
          </w:tcPr>
          <w:p w14:paraId="3FB4905B" w14:textId="77777777" w:rsidR="00EE497F" w:rsidRDefault="00EE497F" w:rsidP="00EE497F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044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عمومی</w:t>
            </w:r>
          </w:p>
        </w:tc>
        <w:tc>
          <w:tcPr>
            <w:tcW w:w="7120" w:type="dxa"/>
            <w:gridSpan w:val="5"/>
          </w:tcPr>
          <w:p w14:paraId="0D12C0C3" w14:textId="77777777" w:rsidR="00EE497F" w:rsidRDefault="00EE497F" w:rsidP="00EE497F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044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اختصاصی</w:t>
            </w:r>
          </w:p>
        </w:tc>
        <w:tc>
          <w:tcPr>
            <w:tcW w:w="1559" w:type="dxa"/>
            <w:vMerge/>
          </w:tcPr>
          <w:p w14:paraId="2379BA2E" w14:textId="77777777" w:rsidR="00EE497F" w:rsidRDefault="00EE497F" w:rsidP="00EE497F">
            <w:pPr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E497F" w14:paraId="2EEC45D3" w14:textId="77777777" w:rsidTr="00D948D4">
        <w:trPr>
          <w:trHeight w:val="420"/>
        </w:trPr>
        <w:tc>
          <w:tcPr>
            <w:tcW w:w="1408" w:type="dxa"/>
            <w:shd w:val="clear" w:color="auto" w:fill="FFFFFF" w:themeFill="background1"/>
          </w:tcPr>
          <w:p w14:paraId="5AE62B3E" w14:textId="77777777" w:rsidR="00EE497F" w:rsidRDefault="00EE497F" w:rsidP="00EE497F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044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واحد نظری </w:t>
            </w:r>
          </w:p>
        </w:tc>
        <w:tc>
          <w:tcPr>
            <w:tcW w:w="1659" w:type="dxa"/>
            <w:shd w:val="clear" w:color="auto" w:fill="FFFFFF" w:themeFill="background1"/>
          </w:tcPr>
          <w:p w14:paraId="4B15D6B2" w14:textId="77777777" w:rsidR="00EE497F" w:rsidRDefault="00EE497F" w:rsidP="00EE497F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044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عملی</w:t>
            </w:r>
          </w:p>
        </w:tc>
        <w:tc>
          <w:tcPr>
            <w:tcW w:w="2934" w:type="dxa"/>
            <w:gridSpan w:val="2"/>
            <w:shd w:val="clear" w:color="auto" w:fill="FFFFFF" w:themeFill="background1"/>
          </w:tcPr>
          <w:p w14:paraId="1FDA3718" w14:textId="77777777" w:rsidR="00EE497F" w:rsidRDefault="00EE497F" w:rsidP="00EE497F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044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دروس پایه </w:t>
            </w:r>
          </w:p>
        </w:tc>
        <w:tc>
          <w:tcPr>
            <w:tcW w:w="4186" w:type="dxa"/>
            <w:gridSpan w:val="3"/>
            <w:shd w:val="clear" w:color="auto" w:fill="FFFFFF" w:themeFill="background1"/>
          </w:tcPr>
          <w:p w14:paraId="118051B0" w14:textId="77777777" w:rsidR="00EE497F" w:rsidRDefault="00EE497F" w:rsidP="00EE497F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2044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دروس اختصاصی </w:t>
            </w:r>
          </w:p>
        </w:tc>
        <w:tc>
          <w:tcPr>
            <w:tcW w:w="1559" w:type="dxa"/>
            <w:vMerge/>
          </w:tcPr>
          <w:p w14:paraId="02CA88BC" w14:textId="77777777" w:rsidR="00EE497F" w:rsidRDefault="00EE497F" w:rsidP="00EE497F">
            <w:pPr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E497F" w:rsidRPr="00D948D4" w14:paraId="515B5E64" w14:textId="77777777" w:rsidTr="00D948D4">
        <w:trPr>
          <w:trHeight w:val="260"/>
        </w:trPr>
        <w:tc>
          <w:tcPr>
            <w:tcW w:w="1408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1408C423" w14:textId="77777777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93F8BF8" w14:textId="33693CF0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48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765/415/2</w:t>
            </w:r>
          </w:p>
        </w:tc>
        <w:tc>
          <w:tcPr>
            <w:tcW w:w="1659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25643442" w14:textId="77777777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5E96B2E" w14:textId="0A859C99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48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020/221/3</w:t>
            </w:r>
          </w:p>
        </w:tc>
        <w:tc>
          <w:tcPr>
            <w:tcW w:w="1516" w:type="dxa"/>
            <w:shd w:val="clear" w:color="auto" w:fill="FFFFFF" w:themeFill="background1"/>
          </w:tcPr>
          <w:p w14:paraId="76C1A57D" w14:textId="77777777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48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 نظری</w:t>
            </w:r>
          </w:p>
        </w:tc>
        <w:tc>
          <w:tcPr>
            <w:tcW w:w="1418" w:type="dxa"/>
            <w:shd w:val="clear" w:color="auto" w:fill="FFFFFF" w:themeFill="background1"/>
          </w:tcPr>
          <w:p w14:paraId="7DF6AE2F" w14:textId="77777777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48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واحد عملی </w:t>
            </w:r>
          </w:p>
        </w:tc>
        <w:tc>
          <w:tcPr>
            <w:tcW w:w="1315" w:type="dxa"/>
            <w:shd w:val="clear" w:color="auto" w:fill="FFFFFF" w:themeFill="background1"/>
          </w:tcPr>
          <w:p w14:paraId="7B8531FD" w14:textId="77777777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48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 نظری</w:t>
            </w:r>
          </w:p>
        </w:tc>
        <w:tc>
          <w:tcPr>
            <w:tcW w:w="1474" w:type="dxa"/>
            <w:shd w:val="clear" w:color="auto" w:fill="FFFFFF" w:themeFill="background1"/>
          </w:tcPr>
          <w:p w14:paraId="3FDBACEC" w14:textId="77777777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48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 آزمایشگاه</w:t>
            </w:r>
          </w:p>
        </w:tc>
        <w:tc>
          <w:tcPr>
            <w:tcW w:w="1397" w:type="dxa"/>
            <w:shd w:val="clear" w:color="auto" w:fill="FFFFFF" w:themeFill="background1"/>
          </w:tcPr>
          <w:p w14:paraId="6985B6DE" w14:textId="77777777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48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 کارآموزی</w:t>
            </w:r>
          </w:p>
        </w:tc>
        <w:tc>
          <w:tcPr>
            <w:tcW w:w="1559" w:type="dxa"/>
            <w:vMerge w:val="restart"/>
          </w:tcPr>
          <w:p w14:paraId="49C55A62" w14:textId="77777777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329457B" w14:textId="0EC95912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48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100/10</w:t>
            </w:r>
            <w:r w:rsidR="00142E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D948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/16</w:t>
            </w:r>
          </w:p>
        </w:tc>
      </w:tr>
      <w:tr w:rsidR="00EE497F" w:rsidRPr="00D948D4" w14:paraId="163DD64A" w14:textId="77777777" w:rsidTr="00D948D4">
        <w:trPr>
          <w:trHeight w:val="570"/>
        </w:trPr>
        <w:tc>
          <w:tcPr>
            <w:tcW w:w="1408" w:type="dxa"/>
            <w:vMerge/>
            <w:shd w:val="clear" w:color="auto" w:fill="FFFFFF" w:themeFill="background1"/>
          </w:tcPr>
          <w:p w14:paraId="394112F2" w14:textId="77777777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59" w:type="dxa"/>
            <w:vMerge/>
            <w:shd w:val="clear" w:color="auto" w:fill="FFFFFF" w:themeFill="background1"/>
          </w:tcPr>
          <w:p w14:paraId="1080A7FB" w14:textId="77777777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32B90866" w14:textId="59C0F916" w:rsidR="00EE497F" w:rsidRPr="00142EB4" w:rsidRDefault="00142EB4" w:rsidP="00142EB4">
            <w:pPr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816/576/2</w:t>
            </w:r>
          </w:p>
        </w:tc>
        <w:tc>
          <w:tcPr>
            <w:tcW w:w="1418" w:type="dxa"/>
            <w:shd w:val="clear" w:color="auto" w:fill="FFFFFF" w:themeFill="background1"/>
          </w:tcPr>
          <w:p w14:paraId="7F83FE14" w14:textId="77777777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48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122/543/3</w:t>
            </w:r>
          </w:p>
        </w:tc>
        <w:tc>
          <w:tcPr>
            <w:tcW w:w="1315" w:type="dxa"/>
            <w:shd w:val="clear" w:color="auto" w:fill="FFFFFF" w:themeFill="background1"/>
          </w:tcPr>
          <w:p w14:paraId="05B73AFB" w14:textId="77777777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48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020/221/3</w:t>
            </w:r>
          </w:p>
        </w:tc>
        <w:tc>
          <w:tcPr>
            <w:tcW w:w="1474" w:type="dxa"/>
            <w:shd w:val="clear" w:color="auto" w:fill="FFFFFF" w:themeFill="background1"/>
          </w:tcPr>
          <w:p w14:paraId="615E7072" w14:textId="77777777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48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428/509/4</w:t>
            </w:r>
          </w:p>
        </w:tc>
        <w:tc>
          <w:tcPr>
            <w:tcW w:w="1397" w:type="dxa"/>
            <w:shd w:val="clear" w:color="auto" w:fill="FFFFFF" w:themeFill="background1"/>
          </w:tcPr>
          <w:p w14:paraId="7F0CA744" w14:textId="77777777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948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428/509/4</w:t>
            </w:r>
          </w:p>
        </w:tc>
        <w:tc>
          <w:tcPr>
            <w:tcW w:w="1559" w:type="dxa"/>
            <w:vMerge/>
          </w:tcPr>
          <w:p w14:paraId="2379E473" w14:textId="77777777" w:rsidR="00EE497F" w:rsidRPr="00D948D4" w:rsidRDefault="00EE497F" w:rsidP="00D948D4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C6CC72E" w14:textId="77777777" w:rsidR="00A931F9" w:rsidRPr="00D948D4" w:rsidRDefault="00A931F9" w:rsidP="00D948D4">
      <w:pPr>
        <w:pStyle w:val="ListParagraph"/>
        <w:bidi/>
        <w:spacing w:after="0"/>
        <w:ind w:left="285"/>
        <w:rPr>
          <w:rFonts w:cs="B Nazanin"/>
          <w:b/>
          <w:bCs/>
          <w:sz w:val="20"/>
          <w:szCs w:val="20"/>
          <w:rtl/>
          <w:lang w:bidi="fa-IR"/>
        </w:rPr>
      </w:pPr>
    </w:p>
    <w:p w14:paraId="1421E417" w14:textId="77777777" w:rsidR="00F7023E" w:rsidRPr="00D948D4" w:rsidRDefault="00F7023E" w:rsidP="00D948D4">
      <w:pPr>
        <w:pStyle w:val="ListParagraph"/>
        <w:bidi/>
        <w:spacing w:after="0"/>
        <w:ind w:left="285"/>
        <w:rPr>
          <w:rFonts w:cs="B Nazanin"/>
          <w:b/>
          <w:bCs/>
          <w:sz w:val="20"/>
          <w:szCs w:val="20"/>
          <w:rtl/>
          <w:lang w:bidi="fa-IR"/>
        </w:rPr>
      </w:pPr>
    </w:p>
    <w:p w14:paraId="04CFEAB4" w14:textId="77777777" w:rsidR="00072622" w:rsidRPr="00D948D4" w:rsidRDefault="00072622" w:rsidP="00D948D4">
      <w:pPr>
        <w:pStyle w:val="ListParagraph"/>
        <w:bidi/>
        <w:spacing w:after="0"/>
        <w:ind w:left="285"/>
        <w:rPr>
          <w:rFonts w:cs="B Nazanin"/>
          <w:b/>
          <w:bCs/>
          <w:sz w:val="20"/>
          <w:szCs w:val="20"/>
          <w:rtl/>
          <w:lang w:bidi="fa-IR"/>
        </w:rPr>
      </w:pPr>
    </w:p>
    <w:p w14:paraId="376BA4FA" w14:textId="77777777" w:rsidR="00072622" w:rsidRPr="00D948D4" w:rsidRDefault="00072622" w:rsidP="00D948D4">
      <w:pPr>
        <w:pStyle w:val="ListParagraph"/>
        <w:bidi/>
        <w:spacing w:after="0"/>
        <w:ind w:left="285"/>
        <w:rPr>
          <w:rFonts w:cs="B Nazanin"/>
          <w:b/>
          <w:bCs/>
          <w:sz w:val="20"/>
          <w:szCs w:val="20"/>
          <w:rtl/>
          <w:lang w:bidi="fa-IR"/>
        </w:rPr>
      </w:pPr>
    </w:p>
    <w:p w14:paraId="37A4DD64" w14:textId="77777777" w:rsidR="00072622" w:rsidRPr="00D948D4" w:rsidRDefault="00072622" w:rsidP="00D948D4">
      <w:pPr>
        <w:pStyle w:val="ListParagraph"/>
        <w:bidi/>
        <w:spacing w:after="0"/>
        <w:ind w:left="285"/>
        <w:rPr>
          <w:rFonts w:cs="B Nazanin"/>
          <w:b/>
          <w:bCs/>
          <w:sz w:val="20"/>
          <w:szCs w:val="20"/>
          <w:rtl/>
          <w:lang w:bidi="fa-IR"/>
        </w:rPr>
      </w:pPr>
    </w:p>
    <w:p w14:paraId="4ACE259C" w14:textId="77777777" w:rsidR="00072622" w:rsidRPr="00D948D4" w:rsidRDefault="00072622" w:rsidP="00D948D4">
      <w:pPr>
        <w:pStyle w:val="ListParagraph"/>
        <w:bidi/>
        <w:spacing w:after="0"/>
        <w:ind w:left="285"/>
        <w:rPr>
          <w:rFonts w:cs="B Nazanin"/>
          <w:b/>
          <w:bCs/>
          <w:sz w:val="20"/>
          <w:szCs w:val="20"/>
          <w:rtl/>
          <w:lang w:bidi="fa-IR"/>
        </w:rPr>
      </w:pPr>
    </w:p>
    <w:p w14:paraId="6185BB2B" w14:textId="77777777" w:rsidR="00EF3859" w:rsidRPr="00D948D4" w:rsidRDefault="00EF3859" w:rsidP="00D948D4">
      <w:pPr>
        <w:pStyle w:val="ListParagraph"/>
        <w:bidi/>
        <w:spacing w:after="0"/>
        <w:ind w:left="285"/>
        <w:rPr>
          <w:rFonts w:cs="B Nazanin"/>
          <w:b/>
          <w:bCs/>
          <w:sz w:val="20"/>
          <w:szCs w:val="20"/>
          <w:rtl/>
          <w:lang w:bidi="fa-IR"/>
        </w:rPr>
      </w:pPr>
    </w:p>
    <w:p w14:paraId="52750A6A" w14:textId="6F1D5906" w:rsidR="00402BD1" w:rsidRPr="00D948D4" w:rsidRDefault="00402BD1" w:rsidP="00D948D4">
      <w:pPr>
        <w:pStyle w:val="ListParagraph"/>
        <w:bidi/>
        <w:spacing w:after="0"/>
        <w:ind w:left="285"/>
        <w:rPr>
          <w:rFonts w:cs="B Nazanin"/>
          <w:b/>
          <w:bCs/>
          <w:sz w:val="20"/>
          <w:szCs w:val="20"/>
          <w:rtl/>
          <w:lang w:bidi="fa-IR"/>
        </w:rPr>
      </w:pPr>
    </w:p>
    <w:p w14:paraId="53ED372F" w14:textId="5D52856F" w:rsidR="00402BD1" w:rsidRPr="00D948D4" w:rsidRDefault="00402BD1" w:rsidP="00D948D4">
      <w:pPr>
        <w:pStyle w:val="ListParagraph"/>
        <w:bidi/>
        <w:spacing w:after="0"/>
        <w:ind w:left="285"/>
        <w:rPr>
          <w:rFonts w:cs="B Nazanin"/>
          <w:b/>
          <w:bCs/>
          <w:sz w:val="20"/>
          <w:szCs w:val="20"/>
          <w:rtl/>
          <w:lang w:bidi="fa-IR"/>
        </w:rPr>
      </w:pPr>
    </w:p>
    <w:p w14:paraId="41D5E823" w14:textId="4637675F" w:rsidR="00EE497F" w:rsidRDefault="00EE497F" w:rsidP="00EE497F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14:paraId="56858D7D" w14:textId="5C91D66A" w:rsidR="00EE497F" w:rsidRDefault="00EE497F" w:rsidP="00EE497F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14:paraId="61DB90D3" w14:textId="3F4FD335" w:rsidR="00EE497F" w:rsidRDefault="00EE497F" w:rsidP="00EE497F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14:paraId="746668F3" w14:textId="17D5242C" w:rsidR="00EE497F" w:rsidRDefault="00EE497F" w:rsidP="00EE497F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14:paraId="66D9630E" w14:textId="3CB9FD55" w:rsidR="00EE497F" w:rsidRDefault="00EE497F" w:rsidP="00EE497F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14:paraId="46387946" w14:textId="7F9152A2" w:rsidR="00EE497F" w:rsidRDefault="00EE497F" w:rsidP="00EE497F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14:paraId="24A160E1" w14:textId="12682D2E" w:rsidR="00EF3859" w:rsidRDefault="00EF3859" w:rsidP="00EF3859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14:paraId="419A062B" w14:textId="77777777" w:rsidR="00D948D4" w:rsidRDefault="00D948D4" w:rsidP="00D948D4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14:paraId="5E0E6789" w14:textId="77777777" w:rsidR="00BD3A9F" w:rsidRDefault="0080035E" w:rsidP="006C1F5C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م</w:t>
      </w:r>
      <w:r w:rsidR="00BD3A9F">
        <w:rPr>
          <w:rFonts w:cs="B Titr" w:hint="cs"/>
          <w:sz w:val="24"/>
          <w:szCs w:val="24"/>
          <w:rtl/>
          <w:lang w:bidi="fa-IR"/>
        </w:rPr>
        <w:t xml:space="preserve">قطع دکتری حرفه ای (پزشکی وداروسازی) </w:t>
      </w:r>
      <w:r w:rsidR="000112BD">
        <w:rPr>
          <w:rFonts w:cs="B Titr" w:hint="cs"/>
          <w:sz w:val="24"/>
          <w:szCs w:val="24"/>
          <w:rtl/>
          <w:lang w:bidi="fa-IR"/>
        </w:rPr>
        <w:t>:</w:t>
      </w:r>
      <w:r w:rsidR="004A5720">
        <w:rPr>
          <w:rFonts w:cs="B Titr" w:hint="cs"/>
          <w:sz w:val="24"/>
          <w:szCs w:val="24"/>
          <w:rtl/>
          <w:lang w:bidi="fa-IR"/>
        </w:rPr>
        <w:tab/>
      </w:r>
      <w:r w:rsidR="00BD3A9F">
        <w:rPr>
          <w:rFonts w:cs="B Titr" w:hint="cs"/>
          <w:sz w:val="24"/>
          <w:szCs w:val="24"/>
          <w:rtl/>
          <w:lang w:bidi="fa-IR"/>
        </w:rPr>
        <w:t xml:space="preserve">         </w:t>
      </w:r>
      <w:r w:rsidR="004A5720">
        <w:rPr>
          <w:rFonts w:cs="B Titr" w:hint="cs"/>
          <w:sz w:val="24"/>
          <w:szCs w:val="24"/>
          <w:rtl/>
          <w:lang w:bidi="fa-IR"/>
        </w:rPr>
        <w:tab/>
      </w:r>
      <w:r w:rsidR="004A5720">
        <w:rPr>
          <w:rFonts w:cs="B Titr" w:hint="cs"/>
          <w:sz w:val="24"/>
          <w:szCs w:val="24"/>
          <w:rtl/>
          <w:lang w:bidi="fa-IR"/>
        </w:rPr>
        <w:tab/>
      </w:r>
      <w:r w:rsidR="004A5720">
        <w:rPr>
          <w:rFonts w:cs="B Titr" w:hint="cs"/>
          <w:sz w:val="24"/>
          <w:szCs w:val="24"/>
          <w:rtl/>
          <w:lang w:bidi="fa-IR"/>
        </w:rPr>
        <w:tab/>
      </w:r>
      <w:r w:rsidR="004A5720">
        <w:rPr>
          <w:rFonts w:cs="B Titr" w:hint="cs"/>
          <w:sz w:val="24"/>
          <w:szCs w:val="24"/>
          <w:rtl/>
          <w:lang w:bidi="fa-IR"/>
        </w:rPr>
        <w:tab/>
      </w:r>
      <w:r w:rsidR="004A5720">
        <w:rPr>
          <w:rFonts w:cs="B Titr" w:hint="cs"/>
          <w:sz w:val="24"/>
          <w:szCs w:val="24"/>
          <w:rtl/>
          <w:lang w:bidi="fa-IR"/>
        </w:rPr>
        <w:tab/>
      </w:r>
      <w:r w:rsidR="004A5720">
        <w:rPr>
          <w:rFonts w:cs="B Titr" w:hint="cs"/>
          <w:sz w:val="24"/>
          <w:szCs w:val="24"/>
          <w:rtl/>
          <w:lang w:bidi="fa-IR"/>
        </w:rPr>
        <w:tab/>
      </w:r>
      <w:r w:rsidR="004A5720">
        <w:rPr>
          <w:rFonts w:cs="B Titr" w:hint="cs"/>
          <w:sz w:val="24"/>
          <w:szCs w:val="24"/>
          <w:rtl/>
          <w:lang w:bidi="fa-IR"/>
        </w:rPr>
        <w:tab/>
      </w:r>
    </w:p>
    <w:p w14:paraId="724708FC" w14:textId="77777777" w:rsidR="005F1240" w:rsidRDefault="005F1240" w:rsidP="005F1240">
      <w:pPr>
        <w:pStyle w:val="ListParagraph"/>
        <w:bidi/>
        <w:rPr>
          <w:rFonts w:cs="B Titr"/>
          <w:rtl/>
          <w:lang w:bidi="fa-IR"/>
        </w:rPr>
      </w:pPr>
    </w:p>
    <w:tbl>
      <w:tblPr>
        <w:bidiVisual/>
        <w:tblW w:w="1403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276"/>
        <w:gridCol w:w="1417"/>
        <w:gridCol w:w="1418"/>
        <w:gridCol w:w="1417"/>
        <w:gridCol w:w="1560"/>
        <w:gridCol w:w="1559"/>
        <w:gridCol w:w="1417"/>
        <w:gridCol w:w="1418"/>
        <w:gridCol w:w="1135"/>
      </w:tblGrid>
      <w:tr w:rsidR="00200359" w:rsidRPr="006D3CB1" w14:paraId="25ED943B" w14:textId="4A9E3663" w:rsidTr="00200359">
        <w:trPr>
          <w:trHeight w:val="686"/>
        </w:trPr>
        <w:tc>
          <w:tcPr>
            <w:tcW w:w="12904" w:type="dxa"/>
            <w:gridSpan w:val="9"/>
          </w:tcPr>
          <w:p w14:paraId="36851063" w14:textId="5E17C9B7" w:rsidR="006D3CB1" w:rsidRPr="006D3CB1" w:rsidRDefault="006D3CB1" w:rsidP="006D3CB1">
            <w:pPr>
              <w:pStyle w:val="ListParagraph"/>
              <w:bidi/>
              <w:ind w:left="285"/>
              <w:jc w:val="center"/>
              <w:rPr>
                <w:rFonts w:cs="B Titr"/>
                <w:rtl/>
                <w:lang w:bidi="fa-IR"/>
              </w:rPr>
            </w:pPr>
            <w:r w:rsidRPr="006D3CB1">
              <w:rPr>
                <w:rFonts w:cs="B Nazanin" w:hint="cs"/>
                <w:b/>
                <w:bCs/>
                <w:rtl/>
                <w:lang w:bidi="fa-IR"/>
              </w:rPr>
              <w:t>شهریه متغیر</w:t>
            </w:r>
          </w:p>
        </w:tc>
        <w:tc>
          <w:tcPr>
            <w:tcW w:w="1135" w:type="dxa"/>
          </w:tcPr>
          <w:p w14:paraId="329960E9" w14:textId="5B4AC942" w:rsidR="006D3CB1" w:rsidRPr="006D3CB1" w:rsidRDefault="006D3CB1" w:rsidP="006D3CB1">
            <w:pPr>
              <w:pStyle w:val="ListParagraph"/>
              <w:bidi/>
              <w:ind w:left="0"/>
              <w:rPr>
                <w:rFonts w:cs="B Titr"/>
                <w:rtl/>
                <w:lang w:bidi="fa-IR"/>
              </w:rPr>
            </w:pPr>
            <w:r w:rsidRPr="006D3CB1">
              <w:rPr>
                <w:rFonts w:cs="B Nazanin" w:hint="cs"/>
                <w:b/>
                <w:bCs/>
                <w:rtl/>
                <w:lang w:bidi="fa-IR"/>
              </w:rPr>
              <w:t>شهریه ثابت  یک ترم</w:t>
            </w:r>
          </w:p>
        </w:tc>
      </w:tr>
      <w:tr w:rsidR="00200359" w:rsidRPr="006D3CB1" w14:paraId="5F8B00EF" w14:textId="59B468C0" w:rsidTr="00200359">
        <w:trPr>
          <w:trHeight w:val="810"/>
        </w:trPr>
        <w:tc>
          <w:tcPr>
            <w:tcW w:w="2698" w:type="dxa"/>
            <w:gridSpan w:val="2"/>
            <w:vAlign w:val="bottom"/>
          </w:tcPr>
          <w:p w14:paraId="41291157" w14:textId="1EE68183" w:rsidR="006D3CB1" w:rsidRPr="00200359" w:rsidRDefault="006D3CB1" w:rsidP="00200359">
            <w:pPr>
              <w:pStyle w:val="ListParagraph"/>
              <w:bidi/>
              <w:spacing w:before="100" w:beforeAutospacing="1" w:after="100" w:afterAutospacing="1"/>
              <w:ind w:left="285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دروس عمومی</w:t>
            </w:r>
          </w:p>
        </w:tc>
        <w:tc>
          <w:tcPr>
            <w:tcW w:w="2835" w:type="dxa"/>
            <w:gridSpan w:val="2"/>
            <w:vAlign w:val="center"/>
          </w:tcPr>
          <w:p w14:paraId="51F227C5" w14:textId="77777777" w:rsidR="00200359" w:rsidRDefault="00200359" w:rsidP="00200359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0081264" w14:textId="22D49F5B" w:rsidR="006D3CB1" w:rsidRPr="00200359" w:rsidRDefault="006D3CB1" w:rsidP="00200359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دروس پایه</w:t>
            </w:r>
          </w:p>
        </w:tc>
        <w:tc>
          <w:tcPr>
            <w:tcW w:w="7371" w:type="dxa"/>
            <w:gridSpan w:val="5"/>
            <w:vAlign w:val="center"/>
          </w:tcPr>
          <w:p w14:paraId="7456F981" w14:textId="710F0E92" w:rsidR="006D3CB1" w:rsidRPr="00200359" w:rsidRDefault="006D3CB1" w:rsidP="00200359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دروس اختصاصی</w:t>
            </w:r>
          </w:p>
        </w:tc>
        <w:tc>
          <w:tcPr>
            <w:tcW w:w="1135" w:type="dxa"/>
            <w:vMerge w:val="restart"/>
          </w:tcPr>
          <w:p w14:paraId="67A61A12" w14:textId="208D4708" w:rsidR="00200359" w:rsidRDefault="00200359" w:rsidP="00200359">
            <w:pPr>
              <w:pStyle w:val="ListParagraph"/>
              <w:bidi/>
              <w:spacing w:after="100" w:afterAutospacing="1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6EAD14D" w14:textId="596C572E" w:rsidR="00200359" w:rsidRDefault="00200359" w:rsidP="00200359">
            <w:pPr>
              <w:pStyle w:val="ListParagraph"/>
              <w:bidi/>
              <w:spacing w:after="100" w:afterAutospacing="1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C59623E" w14:textId="77777777" w:rsidR="00200359" w:rsidRPr="00200359" w:rsidRDefault="00200359" w:rsidP="00200359">
            <w:pPr>
              <w:pStyle w:val="ListParagraph"/>
              <w:bidi/>
              <w:spacing w:after="100" w:afterAutospacing="1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92360B1" w14:textId="0AD1847E" w:rsidR="00200359" w:rsidRPr="00200359" w:rsidRDefault="00200359" w:rsidP="00200359">
            <w:pPr>
              <w:pStyle w:val="ListParagraph"/>
              <w:bidi/>
              <w:spacing w:after="100" w:afterAutospacing="1"/>
              <w:ind w:left="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200/210/32</w:t>
            </w:r>
          </w:p>
        </w:tc>
      </w:tr>
      <w:tr w:rsidR="00200359" w:rsidRPr="006D3CB1" w14:paraId="36EAD483" w14:textId="77777777" w:rsidTr="00200359">
        <w:trPr>
          <w:trHeight w:val="1095"/>
        </w:trPr>
        <w:tc>
          <w:tcPr>
            <w:tcW w:w="1422" w:type="dxa"/>
            <w:vAlign w:val="bottom"/>
          </w:tcPr>
          <w:p w14:paraId="6167D85C" w14:textId="1E8A96EA" w:rsidR="006D3CB1" w:rsidRPr="00200359" w:rsidRDefault="006D3CB1" w:rsidP="006D3CB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واحدنظری</w:t>
            </w:r>
          </w:p>
        </w:tc>
        <w:tc>
          <w:tcPr>
            <w:tcW w:w="1276" w:type="dxa"/>
            <w:vAlign w:val="center"/>
          </w:tcPr>
          <w:p w14:paraId="721F318B" w14:textId="423503AB" w:rsidR="006D3CB1" w:rsidRPr="00200359" w:rsidRDefault="006D3CB1" w:rsidP="006D3CB1">
            <w:pPr>
              <w:pStyle w:val="ListParagraph"/>
              <w:bidi/>
              <w:ind w:left="285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واحدعملی</w:t>
            </w:r>
          </w:p>
        </w:tc>
        <w:tc>
          <w:tcPr>
            <w:tcW w:w="1417" w:type="dxa"/>
            <w:vAlign w:val="center"/>
          </w:tcPr>
          <w:p w14:paraId="224853F3" w14:textId="06DA80C8" w:rsidR="006D3CB1" w:rsidRPr="00200359" w:rsidRDefault="006D3CB1" w:rsidP="006D3CB1">
            <w:pPr>
              <w:pStyle w:val="ListParagraph"/>
              <w:bidi/>
              <w:ind w:left="285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واحدنظری</w:t>
            </w:r>
          </w:p>
        </w:tc>
        <w:tc>
          <w:tcPr>
            <w:tcW w:w="1418" w:type="dxa"/>
            <w:vAlign w:val="center"/>
          </w:tcPr>
          <w:p w14:paraId="39797818" w14:textId="078B1AFA" w:rsidR="006D3CB1" w:rsidRPr="00200359" w:rsidRDefault="006D3CB1" w:rsidP="006D3CB1">
            <w:pPr>
              <w:pStyle w:val="ListParagraph"/>
              <w:bidi/>
              <w:ind w:left="285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واحدعملی</w:t>
            </w:r>
          </w:p>
        </w:tc>
        <w:tc>
          <w:tcPr>
            <w:tcW w:w="1417" w:type="dxa"/>
            <w:vAlign w:val="center"/>
          </w:tcPr>
          <w:p w14:paraId="0B527710" w14:textId="7E96A3A3" w:rsidR="006D3CB1" w:rsidRPr="00200359" w:rsidRDefault="006D3CB1" w:rsidP="006D3CB1">
            <w:pPr>
              <w:pStyle w:val="ListParagraph"/>
              <w:bidi/>
              <w:ind w:left="285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واحدنظری</w:t>
            </w:r>
          </w:p>
        </w:tc>
        <w:tc>
          <w:tcPr>
            <w:tcW w:w="1560" w:type="dxa"/>
            <w:vAlign w:val="center"/>
          </w:tcPr>
          <w:p w14:paraId="62A0E019" w14:textId="7410949B" w:rsidR="006D3CB1" w:rsidRPr="00200359" w:rsidRDefault="006D3CB1" w:rsidP="006D3CB1">
            <w:pPr>
              <w:pStyle w:val="ListParagraph"/>
              <w:bidi/>
              <w:ind w:left="285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 آزمایشگاه</w:t>
            </w:r>
          </w:p>
        </w:tc>
        <w:tc>
          <w:tcPr>
            <w:tcW w:w="1559" w:type="dxa"/>
            <w:vAlign w:val="center"/>
          </w:tcPr>
          <w:p w14:paraId="77D80E3D" w14:textId="3B21E9D5" w:rsidR="006D3CB1" w:rsidRPr="00200359" w:rsidRDefault="006D3CB1" w:rsidP="006D3CB1">
            <w:pPr>
              <w:pStyle w:val="ListParagraph"/>
              <w:bidi/>
              <w:ind w:left="285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واحدکاراموزی</w:t>
            </w:r>
          </w:p>
        </w:tc>
        <w:tc>
          <w:tcPr>
            <w:tcW w:w="1417" w:type="dxa"/>
            <w:vAlign w:val="center"/>
          </w:tcPr>
          <w:p w14:paraId="3BCF9ADB" w14:textId="1F145D08" w:rsidR="006D3CB1" w:rsidRPr="00200359" w:rsidRDefault="006D3CB1" w:rsidP="006D3CB1">
            <w:pPr>
              <w:pStyle w:val="ListParagraph"/>
              <w:bidi/>
              <w:ind w:left="285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کارورزی</w:t>
            </w:r>
          </w:p>
        </w:tc>
        <w:tc>
          <w:tcPr>
            <w:tcW w:w="1418" w:type="dxa"/>
            <w:vAlign w:val="center"/>
          </w:tcPr>
          <w:p w14:paraId="59AAC131" w14:textId="6B41CEC6" w:rsidR="006D3CB1" w:rsidRPr="00200359" w:rsidRDefault="006D3CB1" w:rsidP="006D3CB1">
            <w:pPr>
              <w:pStyle w:val="ListParagraph"/>
              <w:bidi/>
              <w:ind w:left="285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1135" w:type="dxa"/>
            <w:vMerge/>
          </w:tcPr>
          <w:p w14:paraId="67E4284C" w14:textId="66475592" w:rsidR="006D3CB1" w:rsidRPr="00200359" w:rsidRDefault="006D3CB1" w:rsidP="006D3CB1">
            <w:pPr>
              <w:pStyle w:val="ListParagraph"/>
              <w:bidi/>
              <w:ind w:left="0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00359" w:rsidRPr="006D3CB1" w14:paraId="60C72FA1" w14:textId="77777777" w:rsidTr="00200359">
        <w:trPr>
          <w:trHeight w:val="660"/>
        </w:trPr>
        <w:tc>
          <w:tcPr>
            <w:tcW w:w="1422" w:type="dxa"/>
            <w:vAlign w:val="bottom"/>
          </w:tcPr>
          <w:p w14:paraId="35083A7C" w14:textId="3DB10A9F" w:rsidR="00200359" w:rsidRPr="00200359" w:rsidRDefault="00200359" w:rsidP="00200359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765/415/2</w:t>
            </w:r>
          </w:p>
        </w:tc>
        <w:tc>
          <w:tcPr>
            <w:tcW w:w="1276" w:type="dxa"/>
            <w:vAlign w:val="center"/>
          </w:tcPr>
          <w:p w14:paraId="17B86CBC" w14:textId="5C177510" w:rsidR="00200359" w:rsidRPr="00200359" w:rsidRDefault="00200359" w:rsidP="00200359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020/221/3</w:t>
            </w:r>
          </w:p>
        </w:tc>
        <w:tc>
          <w:tcPr>
            <w:tcW w:w="1417" w:type="dxa"/>
            <w:vAlign w:val="center"/>
          </w:tcPr>
          <w:p w14:paraId="193018EE" w14:textId="60F11B7A" w:rsidR="00200359" w:rsidRPr="00200359" w:rsidRDefault="00200359" w:rsidP="00200359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785/636/5</w:t>
            </w:r>
          </w:p>
        </w:tc>
        <w:tc>
          <w:tcPr>
            <w:tcW w:w="1418" w:type="dxa"/>
            <w:vAlign w:val="center"/>
          </w:tcPr>
          <w:p w14:paraId="65391184" w14:textId="0AB09A7F" w:rsidR="00200359" w:rsidRPr="00200359" w:rsidRDefault="00200359" w:rsidP="00200359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805/857/8</w:t>
            </w:r>
          </w:p>
        </w:tc>
        <w:tc>
          <w:tcPr>
            <w:tcW w:w="1417" w:type="dxa"/>
            <w:vAlign w:val="center"/>
          </w:tcPr>
          <w:p w14:paraId="5961D17D" w14:textId="6ADBBC15" w:rsidR="00200359" w:rsidRPr="00200359" w:rsidRDefault="00200359" w:rsidP="00200359">
            <w:pPr>
              <w:pStyle w:val="ListParagraph"/>
              <w:bidi/>
              <w:spacing w:after="0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950/247/7</w:t>
            </w:r>
          </w:p>
        </w:tc>
        <w:tc>
          <w:tcPr>
            <w:tcW w:w="1560" w:type="dxa"/>
            <w:vAlign w:val="center"/>
          </w:tcPr>
          <w:p w14:paraId="18AE8EC4" w14:textId="41A6FB33" w:rsidR="00200359" w:rsidRPr="00200359" w:rsidRDefault="00200359" w:rsidP="00200359">
            <w:pPr>
              <w:pStyle w:val="ListParagraph"/>
              <w:bidi/>
              <w:spacing w:after="100" w:afterAutospacing="1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805/857/8</w:t>
            </w:r>
          </w:p>
        </w:tc>
        <w:tc>
          <w:tcPr>
            <w:tcW w:w="1559" w:type="dxa"/>
            <w:vAlign w:val="center"/>
          </w:tcPr>
          <w:p w14:paraId="7BA7AD52" w14:textId="387868B6" w:rsidR="00200359" w:rsidRPr="00200359" w:rsidRDefault="00200359" w:rsidP="00200359">
            <w:pPr>
              <w:pStyle w:val="ListParagraph"/>
              <w:bidi/>
              <w:spacing w:after="100" w:afterAutospacing="1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805/857/8</w:t>
            </w:r>
          </w:p>
        </w:tc>
        <w:tc>
          <w:tcPr>
            <w:tcW w:w="1417" w:type="dxa"/>
            <w:vAlign w:val="center"/>
          </w:tcPr>
          <w:p w14:paraId="6AB124DD" w14:textId="45380418" w:rsidR="00200359" w:rsidRPr="00200359" w:rsidRDefault="00200359" w:rsidP="00200359">
            <w:pPr>
              <w:pStyle w:val="ListParagraph"/>
              <w:bidi/>
              <w:spacing w:after="100" w:afterAutospacing="1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805/857/8</w:t>
            </w:r>
          </w:p>
        </w:tc>
        <w:tc>
          <w:tcPr>
            <w:tcW w:w="1418" w:type="dxa"/>
            <w:vAlign w:val="center"/>
          </w:tcPr>
          <w:p w14:paraId="28E018B7" w14:textId="7D524F8A" w:rsidR="00200359" w:rsidRPr="00200359" w:rsidRDefault="00200359" w:rsidP="00200359">
            <w:pPr>
              <w:pStyle w:val="ListParagraph"/>
              <w:bidi/>
              <w:spacing w:after="100" w:afterAutospacing="1"/>
              <w:ind w:left="285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0035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080/884/12</w:t>
            </w:r>
          </w:p>
        </w:tc>
        <w:tc>
          <w:tcPr>
            <w:tcW w:w="1135" w:type="dxa"/>
            <w:vMerge/>
          </w:tcPr>
          <w:p w14:paraId="3820E392" w14:textId="77777777" w:rsidR="00200359" w:rsidRPr="00200359" w:rsidRDefault="00200359" w:rsidP="006D3CB1">
            <w:pPr>
              <w:pStyle w:val="ListParagraph"/>
              <w:bidi/>
              <w:ind w:left="0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14:paraId="294DAA15" w14:textId="77777777" w:rsidR="007A2758" w:rsidRDefault="007A2758" w:rsidP="007A2758">
      <w:pPr>
        <w:bidi/>
        <w:rPr>
          <w:rFonts w:cs="B Titr"/>
          <w:sz w:val="24"/>
          <w:szCs w:val="24"/>
          <w:rtl/>
          <w:lang w:bidi="fa-IR"/>
        </w:rPr>
      </w:pPr>
    </w:p>
    <w:p w14:paraId="2382BC00" w14:textId="77777777" w:rsidR="007A2758" w:rsidRDefault="007A2758" w:rsidP="007A2758">
      <w:pPr>
        <w:bidi/>
        <w:rPr>
          <w:rFonts w:cs="B Titr"/>
          <w:sz w:val="24"/>
          <w:szCs w:val="24"/>
          <w:rtl/>
          <w:lang w:bidi="fa-IR"/>
        </w:rPr>
      </w:pPr>
    </w:p>
    <w:p w14:paraId="697313B4" w14:textId="77777777" w:rsidR="007A2758" w:rsidRDefault="007A2758" w:rsidP="007A2758">
      <w:pPr>
        <w:bidi/>
        <w:rPr>
          <w:rFonts w:cs="B Titr"/>
          <w:sz w:val="24"/>
          <w:szCs w:val="24"/>
          <w:rtl/>
          <w:lang w:bidi="fa-IR"/>
        </w:rPr>
      </w:pPr>
    </w:p>
    <w:p w14:paraId="7EC7DA12" w14:textId="77777777" w:rsidR="00EF3859" w:rsidRPr="007A2758" w:rsidRDefault="00EF3859" w:rsidP="00EF3859">
      <w:pPr>
        <w:bidi/>
        <w:rPr>
          <w:rFonts w:cs="B Titr"/>
          <w:sz w:val="24"/>
          <w:szCs w:val="24"/>
          <w:lang w:bidi="fa-IR"/>
        </w:rPr>
      </w:pPr>
    </w:p>
    <w:p w14:paraId="23E172BE" w14:textId="77777777" w:rsidR="00200359" w:rsidRDefault="00200359" w:rsidP="00D81FC8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45A6262C" w14:textId="77777777" w:rsidR="00200359" w:rsidRDefault="00200359" w:rsidP="00200359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5405E424" w14:textId="1AFBB6F2" w:rsidR="00D81FC8" w:rsidRDefault="00D81FC8" w:rsidP="00200359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جدول شماره 2:</w:t>
      </w:r>
    </w:p>
    <w:p w14:paraId="010E1FCF" w14:textId="1F28A6D3" w:rsidR="00D81FC8" w:rsidRDefault="00B41B67" w:rsidP="00D948D4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B41B67">
        <w:rPr>
          <w:rFonts w:cs="B Titr"/>
          <w:sz w:val="24"/>
          <w:szCs w:val="24"/>
          <w:rtl/>
          <w:lang w:bidi="fa-IR"/>
        </w:rPr>
        <w:t>مبلغ شهر</w:t>
      </w:r>
      <w:r w:rsidRPr="00B41B67">
        <w:rPr>
          <w:rFonts w:cs="B Titr" w:hint="cs"/>
          <w:sz w:val="24"/>
          <w:szCs w:val="24"/>
          <w:rtl/>
          <w:lang w:bidi="fa-IR"/>
        </w:rPr>
        <w:t>یه</w:t>
      </w:r>
      <w:r w:rsidRPr="00B41B67">
        <w:rPr>
          <w:rFonts w:cs="B Titr"/>
          <w:sz w:val="24"/>
          <w:szCs w:val="24"/>
          <w:rtl/>
          <w:lang w:bidi="fa-IR"/>
        </w:rPr>
        <w:t xml:space="preserve"> </w:t>
      </w:r>
      <w:r w:rsidRPr="0042102A">
        <w:rPr>
          <w:rFonts w:cs="B Titr"/>
          <w:color w:val="FF0000"/>
          <w:sz w:val="24"/>
          <w:szCs w:val="24"/>
          <w:rtl/>
          <w:lang w:bidi="fa-IR"/>
        </w:rPr>
        <w:t>دانشجو</w:t>
      </w:r>
      <w:r w:rsidRPr="0042102A">
        <w:rPr>
          <w:rFonts w:cs="B Titr" w:hint="cs"/>
          <w:color w:val="FF0000"/>
          <w:sz w:val="24"/>
          <w:szCs w:val="24"/>
          <w:rtl/>
          <w:lang w:bidi="fa-IR"/>
        </w:rPr>
        <w:t>یان</w:t>
      </w:r>
      <w:r w:rsidRPr="00B41B67">
        <w:rPr>
          <w:rFonts w:cs="B Titr"/>
          <w:sz w:val="24"/>
          <w:szCs w:val="24"/>
          <w:rtl/>
          <w:lang w:bidi="fa-IR"/>
        </w:rPr>
        <w:t xml:space="preserve"> </w:t>
      </w:r>
      <w:r w:rsidRPr="0042102A">
        <w:rPr>
          <w:rFonts w:cs="B Titr"/>
          <w:color w:val="FF0000"/>
          <w:sz w:val="24"/>
          <w:szCs w:val="24"/>
          <w:rtl/>
          <w:lang w:bidi="fa-IR"/>
        </w:rPr>
        <w:t>شهر</w:t>
      </w:r>
      <w:r w:rsidRPr="0042102A">
        <w:rPr>
          <w:rFonts w:cs="B Titr" w:hint="cs"/>
          <w:color w:val="FF0000"/>
          <w:sz w:val="24"/>
          <w:szCs w:val="24"/>
          <w:rtl/>
          <w:lang w:bidi="fa-IR"/>
        </w:rPr>
        <w:t>یه</w:t>
      </w:r>
      <w:r w:rsidRPr="0042102A">
        <w:rPr>
          <w:rFonts w:cs="B Titr"/>
          <w:color w:val="FF0000"/>
          <w:sz w:val="24"/>
          <w:szCs w:val="24"/>
          <w:rtl/>
          <w:lang w:bidi="fa-IR"/>
        </w:rPr>
        <w:t xml:space="preserve"> پردازورود</w:t>
      </w:r>
      <w:r w:rsidRPr="0042102A">
        <w:rPr>
          <w:rFonts w:cs="B Titr" w:hint="cs"/>
          <w:color w:val="FF0000"/>
          <w:sz w:val="24"/>
          <w:szCs w:val="24"/>
          <w:rtl/>
          <w:lang w:bidi="fa-IR"/>
        </w:rPr>
        <w:t>ی</w:t>
      </w:r>
      <w:r w:rsidRPr="0042102A">
        <w:rPr>
          <w:rFonts w:cs="B Titr"/>
          <w:color w:val="FF0000"/>
          <w:sz w:val="24"/>
          <w:szCs w:val="24"/>
          <w:rtl/>
          <w:lang w:bidi="fa-IR"/>
        </w:rPr>
        <w:t xml:space="preserve"> </w:t>
      </w:r>
      <w:r w:rsidR="002E69AD">
        <w:rPr>
          <w:rFonts w:cs="B Titr" w:hint="cs"/>
          <w:color w:val="FF0000"/>
          <w:sz w:val="24"/>
          <w:szCs w:val="24"/>
          <w:rtl/>
          <w:lang w:bidi="fa-IR"/>
        </w:rPr>
        <w:t>مقاطع کارشناسی ودکتری عمومی</w:t>
      </w:r>
      <w:r w:rsidR="00D81FC8" w:rsidRPr="00072622">
        <w:rPr>
          <w:rFonts w:cs="B Titr" w:hint="cs"/>
          <w:color w:val="FF0000"/>
          <w:sz w:val="24"/>
          <w:szCs w:val="24"/>
          <w:rtl/>
          <w:lang w:bidi="fa-IR"/>
        </w:rPr>
        <w:t xml:space="preserve"> ورودی های قبل از سال 97 </w:t>
      </w:r>
      <w:r w:rsidR="00D81FC8" w:rsidRPr="00072622">
        <w:rPr>
          <w:rFonts w:cs="B Titr" w:hint="cs"/>
          <w:sz w:val="24"/>
          <w:szCs w:val="24"/>
          <w:rtl/>
          <w:lang w:bidi="fa-IR"/>
        </w:rPr>
        <w:t>در</w:t>
      </w:r>
      <w:r w:rsidR="002E69AD">
        <w:rPr>
          <w:rFonts w:cs="B Titr" w:hint="cs"/>
          <w:sz w:val="24"/>
          <w:szCs w:val="24"/>
          <w:rtl/>
          <w:lang w:bidi="fa-IR"/>
        </w:rPr>
        <w:t xml:space="preserve"> </w:t>
      </w:r>
      <w:r w:rsidR="00D81FC8" w:rsidRPr="00072622">
        <w:rPr>
          <w:rFonts w:cs="B Titr" w:hint="cs"/>
          <w:sz w:val="24"/>
          <w:szCs w:val="24"/>
          <w:rtl/>
          <w:lang w:bidi="fa-IR"/>
        </w:rPr>
        <w:t>سال تحصیلی</w:t>
      </w:r>
      <w:r w:rsidR="00D948D4">
        <w:rPr>
          <w:rFonts w:cs="B Titr" w:hint="cs"/>
          <w:sz w:val="24"/>
          <w:szCs w:val="24"/>
          <w:rtl/>
          <w:lang w:bidi="fa-IR"/>
        </w:rPr>
        <w:t xml:space="preserve"> 1403-1402</w:t>
      </w:r>
    </w:p>
    <w:p w14:paraId="15E6FCCD" w14:textId="77777777" w:rsidR="005F1240" w:rsidRPr="00072622" w:rsidRDefault="005F1240" w:rsidP="005F1240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tblW w:w="12438" w:type="dxa"/>
        <w:jc w:val="center"/>
        <w:tblLayout w:type="fixed"/>
        <w:tblLook w:val="04A0" w:firstRow="1" w:lastRow="0" w:firstColumn="1" w:lastColumn="0" w:noHBand="0" w:noVBand="1"/>
      </w:tblPr>
      <w:tblGrid>
        <w:gridCol w:w="1962"/>
        <w:gridCol w:w="1476"/>
        <w:gridCol w:w="1800"/>
        <w:gridCol w:w="1710"/>
        <w:gridCol w:w="1890"/>
        <w:gridCol w:w="1890"/>
        <w:gridCol w:w="1710"/>
      </w:tblGrid>
      <w:tr w:rsidR="00D81FC8" w14:paraId="02B8CE05" w14:textId="77777777" w:rsidTr="00072622">
        <w:trPr>
          <w:trHeight w:val="420"/>
          <w:jc w:val="center"/>
        </w:trPr>
        <w:tc>
          <w:tcPr>
            <w:tcW w:w="5238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97D0B94" w14:textId="77777777" w:rsidR="00D81FC8" w:rsidRPr="00403423" w:rsidRDefault="00D81FC8" w:rsidP="00C76EC3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403423">
              <w:rPr>
                <w:rFonts w:cs="B Titr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5490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D322092" w14:textId="77777777" w:rsidR="00D81FC8" w:rsidRDefault="00D81FC8" w:rsidP="00C76EC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دکتری عمومی</w:t>
            </w:r>
          </w:p>
          <w:p w14:paraId="77183D21" w14:textId="77777777" w:rsidR="00D81FC8" w:rsidRPr="00403423" w:rsidRDefault="00D81FC8" w:rsidP="00C76EC3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77EE0EC0" w14:textId="77777777" w:rsidR="00D81FC8" w:rsidRPr="00403423" w:rsidRDefault="00D81FC8" w:rsidP="00C76EC3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D81FC8" w14:paraId="4353B80E" w14:textId="77777777" w:rsidTr="00072622">
        <w:trPr>
          <w:trHeight w:val="420"/>
          <w:jc w:val="center"/>
        </w:trPr>
        <w:tc>
          <w:tcPr>
            <w:tcW w:w="196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6C44972" w14:textId="77777777" w:rsidR="00D81FC8" w:rsidRDefault="00D81FC8" w:rsidP="00C76EC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هرواحد عملی </w:t>
            </w:r>
          </w:p>
          <w:p w14:paraId="334253AA" w14:textId="77777777" w:rsidR="00D81FC8" w:rsidRPr="00403423" w:rsidRDefault="00D81FC8" w:rsidP="00C76EC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290628A" w14:textId="77777777" w:rsidR="00D81FC8" w:rsidRPr="00403423" w:rsidRDefault="00D81FC8" w:rsidP="00C76EC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هرواحد تئوری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20FECB" w14:textId="77777777" w:rsidR="00D81FC8" w:rsidRPr="00403423" w:rsidRDefault="00D81FC8" w:rsidP="00C76EC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شهریه ثابت 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4DB8BD9" w14:textId="77777777" w:rsidR="00D81FC8" w:rsidRPr="00403423" w:rsidRDefault="00D81FC8" w:rsidP="00C76EC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هرواحد عملی 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590DABF" w14:textId="77777777" w:rsidR="00D81FC8" w:rsidRPr="00403423" w:rsidRDefault="00D81FC8" w:rsidP="00C76EC3">
            <w:pPr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هرواحد تئوری  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124C634" w14:textId="77777777" w:rsidR="00D81FC8" w:rsidRPr="00403423" w:rsidRDefault="00D81FC8" w:rsidP="00C76EC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شهریه ثابت</w:t>
            </w:r>
          </w:p>
        </w:tc>
        <w:tc>
          <w:tcPr>
            <w:tcW w:w="171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7AD4732E" w14:textId="77777777" w:rsidR="00D81FC8" w:rsidRPr="00403423" w:rsidRDefault="00D81FC8" w:rsidP="00C76EC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D81FC8" w14:paraId="59C66657" w14:textId="77777777" w:rsidTr="00072622">
        <w:trPr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7DC8B857" w14:textId="75AA4DF6" w:rsidR="00D81FC8" w:rsidRPr="00403423" w:rsidRDefault="00D948D4" w:rsidP="00EF3859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302/244/4</w:t>
            </w:r>
          </w:p>
        </w:tc>
        <w:tc>
          <w:tcPr>
            <w:tcW w:w="1476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54D7D8" w14:textId="10577179" w:rsidR="00D81FC8" w:rsidRPr="00403423" w:rsidRDefault="00D948D4" w:rsidP="00C76EC3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920/700/2</w:t>
            </w:r>
          </w:p>
        </w:tc>
        <w:tc>
          <w:tcPr>
            <w:tcW w:w="1800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09E9453A" w14:textId="60051106" w:rsidR="00D81FC8" w:rsidRPr="00403423" w:rsidRDefault="00D948D4" w:rsidP="00C76EC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837/713/17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551167AF" w14:textId="15D1FB48" w:rsidR="00D81FC8" w:rsidRPr="00403423" w:rsidRDefault="00200359" w:rsidP="00C76EC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431/545/7</w:t>
            </w:r>
          </w:p>
        </w:tc>
        <w:tc>
          <w:tcPr>
            <w:tcW w:w="1890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C38576" w14:textId="40BD1DCE" w:rsidR="00D81FC8" w:rsidRPr="00403423" w:rsidRDefault="00200359" w:rsidP="00C76EC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638/801/4</w:t>
            </w:r>
          </w:p>
        </w:tc>
        <w:tc>
          <w:tcPr>
            <w:tcW w:w="1890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42E3AE06" w14:textId="58FE87F9" w:rsidR="00D81FC8" w:rsidRPr="00403423" w:rsidRDefault="00200359" w:rsidP="00C76EC3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420/297/34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3397F1D3" w14:textId="77777777" w:rsidR="00D81FC8" w:rsidRPr="00F132E6" w:rsidRDefault="00D81FC8" w:rsidP="0042102A">
            <w:pPr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ظرفیت مازاد</w:t>
            </w:r>
          </w:p>
          <w:p w14:paraId="6724F6BA" w14:textId="77777777" w:rsidR="00D81FC8" w:rsidRDefault="00D81FC8" w:rsidP="00C76EC3">
            <w:pPr>
              <w:jc w:val="center"/>
              <w:rPr>
                <w:rFonts w:cs="B Titr"/>
                <w:rtl/>
                <w:lang w:bidi="fa-IR"/>
              </w:rPr>
            </w:pPr>
          </w:p>
          <w:p w14:paraId="101A3DED" w14:textId="77777777" w:rsidR="00D81FC8" w:rsidRPr="00DB7C8E" w:rsidRDefault="00D81FC8" w:rsidP="00C76EC3">
            <w:pPr>
              <w:jc w:val="center"/>
              <w:rPr>
                <w:rFonts w:cs="B Titr"/>
                <w:lang w:bidi="fa-IR"/>
              </w:rPr>
            </w:pPr>
          </w:p>
        </w:tc>
      </w:tr>
      <w:tr w:rsidR="00D948D4" w14:paraId="660324EE" w14:textId="77777777" w:rsidTr="002E69AD">
        <w:trPr>
          <w:trHeight w:val="509"/>
          <w:jc w:val="center"/>
        </w:trPr>
        <w:tc>
          <w:tcPr>
            <w:tcW w:w="1962" w:type="dxa"/>
            <w:tcBorders>
              <w:left w:val="single" w:sz="18" w:space="0" w:color="auto"/>
              <w:right w:val="double" w:sz="4" w:space="0" w:color="auto"/>
            </w:tcBorders>
            <w:vAlign w:val="bottom"/>
          </w:tcPr>
          <w:p w14:paraId="5FBDC0DF" w14:textId="67125DD5" w:rsidR="00D948D4" w:rsidRPr="00DB7C8E" w:rsidRDefault="00D948D4" w:rsidP="00D948D4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212/810/4</w:t>
            </w:r>
          </w:p>
        </w:tc>
        <w:tc>
          <w:tcPr>
            <w:tcW w:w="14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9D1616" w14:textId="51D7D497" w:rsidR="00D948D4" w:rsidRPr="00DB7C8E" w:rsidRDefault="00D948D4" w:rsidP="00D948D4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041/061/3</w:t>
            </w:r>
          </w:p>
        </w:tc>
        <w:tc>
          <w:tcPr>
            <w:tcW w:w="1800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5E65131F" w14:textId="73F9019D" w:rsidR="00D948D4" w:rsidRPr="00DB7C8E" w:rsidRDefault="00D948D4" w:rsidP="00D948D4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509/130/18</w:t>
            </w:r>
          </w:p>
        </w:tc>
        <w:tc>
          <w:tcPr>
            <w:tcW w:w="171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669B70E3" w14:textId="3B15222D" w:rsidR="00D948D4" w:rsidRPr="00DB7C8E" w:rsidRDefault="00D948D4" w:rsidP="00D948D4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350/017/8</w:t>
            </w: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46B27E" w14:textId="31B00140" w:rsidR="00D948D4" w:rsidRPr="00DB7C8E" w:rsidRDefault="00D948D4" w:rsidP="00D948D4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741/101/5</w:t>
            </w:r>
          </w:p>
        </w:tc>
        <w:tc>
          <w:tcPr>
            <w:tcW w:w="1890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573A798B" w14:textId="595275C2" w:rsidR="00D948D4" w:rsidRPr="00DB7C8E" w:rsidRDefault="00D948D4" w:rsidP="00D948D4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009/441/36</w:t>
            </w:r>
          </w:p>
        </w:tc>
        <w:tc>
          <w:tcPr>
            <w:tcW w:w="17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55A761" w14:textId="77777777" w:rsidR="00D948D4" w:rsidRPr="00094415" w:rsidRDefault="00D948D4" w:rsidP="00D948D4">
            <w:pPr>
              <w:jc w:val="center"/>
              <w:rPr>
                <w:rFonts w:cs="B Titr"/>
                <w:lang w:bidi="fa-IR"/>
              </w:rPr>
            </w:pPr>
            <w:r w:rsidRPr="00094415">
              <w:rPr>
                <w:rFonts w:cs="B Titr" w:hint="cs"/>
                <w:rtl/>
                <w:lang w:bidi="fa-IR"/>
              </w:rPr>
              <w:t>اتباع خارجی</w:t>
            </w:r>
          </w:p>
        </w:tc>
      </w:tr>
      <w:tr w:rsidR="00D948D4" w14:paraId="62F59229" w14:textId="77777777" w:rsidTr="00B675E9">
        <w:trPr>
          <w:trHeight w:val="978"/>
          <w:jc w:val="center"/>
        </w:trPr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1AC9F7F" w14:textId="7D7F2981" w:rsidR="00D948D4" w:rsidRPr="00DB7C8E" w:rsidRDefault="00D948D4" w:rsidP="00D948D4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212/810/4</w:t>
            </w:r>
          </w:p>
        </w:tc>
        <w:tc>
          <w:tcPr>
            <w:tcW w:w="1476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66F873A" w14:textId="60039279" w:rsidR="00D948D4" w:rsidRPr="00DB7C8E" w:rsidRDefault="00D948D4" w:rsidP="00D948D4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041/061/3</w:t>
            </w:r>
          </w:p>
        </w:tc>
        <w:tc>
          <w:tcPr>
            <w:tcW w:w="1800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A3AFD6" w14:textId="63C2B231" w:rsidR="00D948D4" w:rsidRPr="00DB7C8E" w:rsidRDefault="00D948D4" w:rsidP="00D948D4">
            <w:pPr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509/130/18</w:t>
            </w:r>
          </w:p>
        </w:tc>
        <w:tc>
          <w:tcPr>
            <w:tcW w:w="1710" w:type="dxa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59D70A5" w14:textId="209D801C" w:rsidR="00D948D4" w:rsidRPr="00DB7C8E" w:rsidRDefault="00D948D4" w:rsidP="00D948D4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350/017/8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3F743DA" w14:textId="72060817" w:rsidR="00D948D4" w:rsidRPr="00DB7C8E" w:rsidRDefault="00D948D4" w:rsidP="00D948D4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741/101/5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FF30132" w14:textId="49D5124C" w:rsidR="00D948D4" w:rsidRPr="00DB7C8E" w:rsidRDefault="00D948D4" w:rsidP="00D948D4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009/441/36</w:t>
            </w:r>
          </w:p>
        </w:tc>
        <w:tc>
          <w:tcPr>
            <w:tcW w:w="17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881D6DF" w14:textId="77777777" w:rsidR="00D948D4" w:rsidRPr="00094415" w:rsidRDefault="00D948D4" w:rsidP="00D948D4">
            <w:pPr>
              <w:jc w:val="center"/>
              <w:rPr>
                <w:rFonts w:cs="B Titr"/>
                <w:rtl/>
                <w:lang w:bidi="fa-IR"/>
              </w:rPr>
            </w:pPr>
            <w:r w:rsidRPr="00094415">
              <w:rPr>
                <w:rFonts w:cs="B Titr" w:hint="cs"/>
                <w:rtl/>
                <w:lang w:bidi="fa-IR"/>
              </w:rPr>
              <w:t>دوره های تکمیلی</w:t>
            </w:r>
          </w:p>
          <w:p w14:paraId="081CFEA9" w14:textId="77777777" w:rsidR="00D948D4" w:rsidRPr="00094415" w:rsidRDefault="00D948D4" w:rsidP="00D948D4">
            <w:pPr>
              <w:jc w:val="center"/>
              <w:rPr>
                <w:rFonts w:cs="B Titr"/>
                <w:rtl/>
                <w:lang w:bidi="fa-IR"/>
              </w:rPr>
            </w:pPr>
          </w:p>
          <w:p w14:paraId="5B623E1C" w14:textId="77777777" w:rsidR="00D948D4" w:rsidRPr="00094415" w:rsidRDefault="00D948D4" w:rsidP="00D948D4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01F50E82" w14:textId="77777777" w:rsidR="005F1240" w:rsidRPr="00072622" w:rsidRDefault="005F1240" w:rsidP="005F1240">
      <w:pPr>
        <w:pStyle w:val="ListParagraph"/>
        <w:numPr>
          <w:ilvl w:val="0"/>
          <w:numId w:val="3"/>
        </w:numPr>
        <w:bidi/>
        <w:rPr>
          <w:rFonts w:cs="B Titr"/>
          <w:lang w:bidi="fa-IR"/>
        </w:rPr>
      </w:pPr>
      <w:r w:rsidRPr="00072622">
        <w:rPr>
          <w:rFonts w:cs="B Titr" w:hint="cs"/>
          <w:rtl/>
          <w:lang w:bidi="fa-IR"/>
        </w:rPr>
        <w:t>مبالغ به ریال می باشد.</w:t>
      </w:r>
    </w:p>
    <w:p w14:paraId="313A3C03" w14:textId="77777777" w:rsidR="004A5720" w:rsidRPr="00D81FC8" w:rsidRDefault="005F1240" w:rsidP="005F1240">
      <w:pPr>
        <w:bidi/>
        <w:rPr>
          <w:rFonts w:cs="B Titr"/>
          <w:sz w:val="24"/>
          <w:szCs w:val="24"/>
          <w:lang w:bidi="fa-IR"/>
        </w:rPr>
      </w:pPr>
      <w:r w:rsidRPr="00072622">
        <w:rPr>
          <w:rFonts w:cs="B Titr" w:hint="cs"/>
          <w:rtl/>
          <w:lang w:bidi="fa-IR"/>
        </w:rPr>
        <w:t xml:space="preserve">مبالغ فوق شامل  دانشجویان </w:t>
      </w:r>
      <w:r w:rsidRPr="00072622">
        <w:rPr>
          <w:rFonts w:cs="B Titr" w:hint="cs"/>
          <w:u w:val="single"/>
          <w:rtl/>
          <w:lang w:bidi="fa-IR"/>
        </w:rPr>
        <w:t>انتقالی خارج ازکشور</w:t>
      </w:r>
      <w:r w:rsidRPr="00072622">
        <w:rPr>
          <w:rFonts w:cs="B Titr" w:hint="cs"/>
          <w:rtl/>
          <w:lang w:bidi="fa-IR"/>
        </w:rPr>
        <w:t xml:space="preserve"> </w:t>
      </w:r>
      <w:r w:rsidRPr="00072622">
        <w:rPr>
          <w:rFonts w:cs="B Titr" w:hint="cs"/>
          <w:u w:val="single"/>
          <w:rtl/>
          <w:lang w:bidi="fa-IR"/>
        </w:rPr>
        <w:t>و</w:t>
      </w:r>
      <w:r>
        <w:rPr>
          <w:rFonts w:cs="B Titr" w:hint="cs"/>
          <w:u w:val="single"/>
          <w:rtl/>
          <w:lang w:bidi="fa-IR"/>
        </w:rPr>
        <w:t xml:space="preserve"> </w:t>
      </w:r>
      <w:r w:rsidRPr="00072622">
        <w:rPr>
          <w:rFonts w:cs="B Titr" w:hint="cs"/>
          <w:u w:val="single"/>
          <w:rtl/>
          <w:lang w:bidi="fa-IR"/>
        </w:rPr>
        <w:t>دانشجویان اتباع غیرایرانی</w:t>
      </w:r>
      <w:r w:rsidRPr="00072622">
        <w:rPr>
          <w:rFonts w:cs="B Titr" w:hint="cs"/>
          <w:rtl/>
          <w:lang w:bidi="fa-IR"/>
        </w:rPr>
        <w:t xml:space="preserve"> که ازطریق دانشگاه پذیرفته می گردند، نمی باشد.</w:t>
      </w:r>
      <w:r w:rsidRPr="00072622">
        <w:rPr>
          <w:rFonts w:cs="B Titr" w:hint="cs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  <w:r w:rsidRPr="00D562C8">
        <w:rPr>
          <w:rFonts w:cs="B Titr" w:hint="cs"/>
          <w:sz w:val="24"/>
          <w:szCs w:val="24"/>
          <w:rtl/>
          <w:lang w:bidi="fa-IR"/>
        </w:rPr>
        <w:tab/>
      </w:r>
    </w:p>
    <w:sectPr w:rsidR="004A5720" w:rsidRPr="00D81FC8" w:rsidSect="00072622">
      <w:pgSz w:w="15840" w:h="12240" w:orient="landscape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dr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40D"/>
    <w:multiLevelType w:val="hybridMultilevel"/>
    <w:tmpl w:val="69E4E6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6EC1"/>
    <w:multiLevelType w:val="hybridMultilevel"/>
    <w:tmpl w:val="505E9C78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CC54467"/>
    <w:multiLevelType w:val="hybridMultilevel"/>
    <w:tmpl w:val="C874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62F23"/>
    <w:multiLevelType w:val="hybridMultilevel"/>
    <w:tmpl w:val="F70C4D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273562">
    <w:abstractNumId w:val="2"/>
  </w:num>
  <w:num w:numId="2" w16cid:durableId="1475949580">
    <w:abstractNumId w:val="1"/>
  </w:num>
  <w:num w:numId="3" w16cid:durableId="495540363">
    <w:abstractNumId w:val="3"/>
  </w:num>
  <w:num w:numId="4" w16cid:durableId="13016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20"/>
    <w:rsid w:val="000112BD"/>
    <w:rsid w:val="00072622"/>
    <w:rsid w:val="00090F51"/>
    <w:rsid w:val="00093663"/>
    <w:rsid w:val="000A479B"/>
    <w:rsid w:val="000E1F97"/>
    <w:rsid w:val="000E271B"/>
    <w:rsid w:val="000E4E7C"/>
    <w:rsid w:val="000F4C46"/>
    <w:rsid w:val="00142EB4"/>
    <w:rsid w:val="00154F5A"/>
    <w:rsid w:val="001C2982"/>
    <w:rsid w:val="00200359"/>
    <w:rsid w:val="002035D3"/>
    <w:rsid w:val="002044EF"/>
    <w:rsid w:val="00216102"/>
    <w:rsid w:val="0023163C"/>
    <w:rsid w:val="002B33DD"/>
    <w:rsid w:val="002E69AD"/>
    <w:rsid w:val="00333351"/>
    <w:rsid w:val="003512C6"/>
    <w:rsid w:val="00361B0E"/>
    <w:rsid w:val="003C5441"/>
    <w:rsid w:val="00402BD1"/>
    <w:rsid w:val="00407F11"/>
    <w:rsid w:val="00415849"/>
    <w:rsid w:val="00415CEA"/>
    <w:rsid w:val="004200E5"/>
    <w:rsid w:val="0042102A"/>
    <w:rsid w:val="00447336"/>
    <w:rsid w:val="004A5720"/>
    <w:rsid w:val="004F548B"/>
    <w:rsid w:val="00535AB0"/>
    <w:rsid w:val="00546895"/>
    <w:rsid w:val="0056612C"/>
    <w:rsid w:val="00590810"/>
    <w:rsid w:val="00593EBD"/>
    <w:rsid w:val="005C5E8E"/>
    <w:rsid w:val="005D3197"/>
    <w:rsid w:val="005F1240"/>
    <w:rsid w:val="005F5920"/>
    <w:rsid w:val="005F7C39"/>
    <w:rsid w:val="00613468"/>
    <w:rsid w:val="006B1EB8"/>
    <w:rsid w:val="006B3924"/>
    <w:rsid w:val="006C1F5C"/>
    <w:rsid w:val="006D3CB1"/>
    <w:rsid w:val="006E7655"/>
    <w:rsid w:val="006F6E65"/>
    <w:rsid w:val="00713D45"/>
    <w:rsid w:val="007257B8"/>
    <w:rsid w:val="00745013"/>
    <w:rsid w:val="00765967"/>
    <w:rsid w:val="007756DF"/>
    <w:rsid w:val="007A2758"/>
    <w:rsid w:val="007B3932"/>
    <w:rsid w:val="0080035E"/>
    <w:rsid w:val="00803DE2"/>
    <w:rsid w:val="00817855"/>
    <w:rsid w:val="008A5052"/>
    <w:rsid w:val="009603F1"/>
    <w:rsid w:val="00967ED9"/>
    <w:rsid w:val="009C1DA8"/>
    <w:rsid w:val="00A9025A"/>
    <w:rsid w:val="00A923F6"/>
    <w:rsid w:val="00A931F9"/>
    <w:rsid w:val="00AA6190"/>
    <w:rsid w:val="00AE30B8"/>
    <w:rsid w:val="00B41B67"/>
    <w:rsid w:val="00B521CA"/>
    <w:rsid w:val="00B6412E"/>
    <w:rsid w:val="00B675E9"/>
    <w:rsid w:val="00B740B9"/>
    <w:rsid w:val="00B84D73"/>
    <w:rsid w:val="00BD3A9F"/>
    <w:rsid w:val="00BF5733"/>
    <w:rsid w:val="00C04564"/>
    <w:rsid w:val="00C311B0"/>
    <w:rsid w:val="00C4664B"/>
    <w:rsid w:val="00C662C9"/>
    <w:rsid w:val="00CB375C"/>
    <w:rsid w:val="00CD3924"/>
    <w:rsid w:val="00D562C8"/>
    <w:rsid w:val="00D81FC8"/>
    <w:rsid w:val="00D948D4"/>
    <w:rsid w:val="00E05949"/>
    <w:rsid w:val="00E07BA1"/>
    <w:rsid w:val="00E5665B"/>
    <w:rsid w:val="00E70040"/>
    <w:rsid w:val="00EA2230"/>
    <w:rsid w:val="00EB254E"/>
    <w:rsid w:val="00EE497F"/>
    <w:rsid w:val="00EF3859"/>
    <w:rsid w:val="00F155D4"/>
    <w:rsid w:val="00F26BD1"/>
    <w:rsid w:val="00F446E1"/>
    <w:rsid w:val="00F7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7DE3"/>
  <w15:docId w15:val="{8A999BEE-617E-429C-8D8E-A3BDDE8A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Titr" w:eastAsiaTheme="minorHAnsi" w:hAnsi="B Titr" w:cs="Badr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74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2FAA-4B46-45E3-879A-8BDC6EEB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mirtaheri.f</dc:creator>
  <cp:lastModifiedBy>سیده بتول امینی</cp:lastModifiedBy>
  <cp:revision>4</cp:revision>
  <cp:lastPrinted>2023-08-19T03:45:00Z</cp:lastPrinted>
  <dcterms:created xsi:type="dcterms:W3CDTF">2023-08-19T06:46:00Z</dcterms:created>
  <dcterms:modified xsi:type="dcterms:W3CDTF">2023-08-21T04:39:00Z</dcterms:modified>
</cp:coreProperties>
</file>